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5504DF12" w:rsidR="00B20322" w:rsidRPr="005B4475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B4475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B4475">
        <w:rPr>
          <w:b/>
          <w:color w:val="000000"/>
          <w:sz w:val="24"/>
          <w:szCs w:val="24"/>
          <w:lang w:val="ru-RU"/>
        </w:rPr>
        <w:t xml:space="preserve"> </w:t>
      </w:r>
    </w:p>
    <w:p w14:paraId="36EEA123" w14:textId="37244F15" w:rsidR="00A13921" w:rsidRPr="005B4475" w:rsidRDefault="00DB19D3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kk-KZ"/>
        </w:rPr>
        <w:t>Мухатаева Айдос Агдарбековича</w:t>
      </w:r>
    </w:p>
    <w:p w14:paraId="649483E8" w14:textId="77777777" w:rsidR="00B20322" w:rsidRPr="005B4475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B4475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7DE4BBC3" w:rsidR="00B20322" w:rsidRPr="005B4475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B4475">
        <w:rPr>
          <w:color w:val="000000"/>
          <w:sz w:val="24"/>
          <w:szCs w:val="24"/>
        </w:rPr>
        <w:t>Scopus Author ID:</w:t>
      </w:r>
      <w:r w:rsidR="00B20322" w:rsidRPr="005B4475">
        <w:rPr>
          <w:color w:val="000000"/>
          <w:sz w:val="24"/>
          <w:szCs w:val="24"/>
        </w:rPr>
        <w:t xml:space="preserve"> </w:t>
      </w:r>
      <w:r w:rsidR="00DB19D3" w:rsidRPr="00DB19D3">
        <w:rPr>
          <w:b/>
          <w:color w:val="000000"/>
          <w:sz w:val="24"/>
          <w:szCs w:val="24"/>
        </w:rPr>
        <w:t>57210173007</w:t>
      </w:r>
    </w:p>
    <w:p w14:paraId="67FE2E1A" w14:textId="6A305F0F" w:rsidR="00B20322" w:rsidRPr="005B4475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B4475">
        <w:rPr>
          <w:color w:val="000000"/>
          <w:sz w:val="24"/>
          <w:szCs w:val="24"/>
        </w:rPr>
        <w:t>Web of Science Researcher ID:</w:t>
      </w:r>
      <w:r w:rsidR="00750EE2" w:rsidRPr="005B4475">
        <w:rPr>
          <w:color w:val="000000"/>
          <w:sz w:val="24"/>
          <w:szCs w:val="24"/>
        </w:rPr>
        <w:t xml:space="preserve"> </w:t>
      </w:r>
      <w:r w:rsidR="00DB19D3" w:rsidRPr="00DB19D3">
        <w:rPr>
          <w:b/>
          <w:sz w:val="24"/>
          <w:szCs w:val="24"/>
          <w:shd w:val="clear" w:color="auto" w:fill="FFFFFF"/>
        </w:rPr>
        <w:t>AAI-7490-2021</w:t>
      </w:r>
    </w:p>
    <w:p w14:paraId="671BCF72" w14:textId="349EE26D" w:rsidR="005B4475" w:rsidRDefault="009D721D" w:rsidP="009D721D">
      <w:pPr>
        <w:spacing w:after="0"/>
        <w:jc w:val="both"/>
        <w:rPr>
          <w:b/>
          <w:sz w:val="24"/>
          <w:szCs w:val="24"/>
          <w:lang w:val="kk-KZ"/>
        </w:rPr>
      </w:pPr>
      <w:r w:rsidRPr="005B4475">
        <w:rPr>
          <w:color w:val="000000"/>
          <w:sz w:val="24"/>
          <w:szCs w:val="24"/>
        </w:rPr>
        <w:t xml:space="preserve">ORCID: </w:t>
      </w:r>
      <w:r w:rsidR="00DB19D3" w:rsidRPr="00DB19D3">
        <w:rPr>
          <w:b/>
          <w:sz w:val="24"/>
          <w:szCs w:val="24"/>
        </w:rPr>
        <w:t>0000-0002-8667-3200</w:t>
      </w:r>
    </w:p>
    <w:p w14:paraId="03E98F45" w14:textId="77777777" w:rsidR="00DB19D3" w:rsidRPr="00DB19D3" w:rsidRDefault="00DB19D3" w:rsidP="009D721D">
      <w:pPr>
        <w:spacing w:after="0"/>
        <w:jc w:val="both"/>
        <w:rPr>
          <w:b/>
          <w:color w:val="000000"/>
          <w:sz w:val="24"/>
          <w:szCs w:val="24"/>
          <w:lang w:val="kk-KZ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3119"/>
        <w:gridCol w:w="1701"/>
        <w:gridCol w:w="1275"/>
        <w:gridCol w:w="1985"/>
        <w:gridCol w:w="1701"/>
        <w:gridCol w:w="1105"/>
      </w:tblGrid>
      <w:tr w:rsidR="000729E4" w:rsidRPr="00112A9D" w14:paraId="23722DCA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781CFF" w:rsidRDefault="009D721D" w:rsidP="00D12D16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781CF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781CFF">
              <w:rPr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781CFF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781CFF">
              <w:rPr>
                <w:color w:val="000000"/>
                <w:sz w:val="24"/>
                <w:szCs w:val="24"/>
              </w:rPr>
              <w:t>Journal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</w:rPr>
              <w:t>Citation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</w:rPr>
              <w:t>Reports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781CFF">
              <w:rPr>
                <w:color w:val="000000"/>
                <w:sz w:val="24"/>
                <w:szCs w:val="24"/>
              </w:rPr>
              <w:t>Web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</w:rPr>
              <w:t>of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</w:rPr>
              <w:t>Science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</w:rPr>
              <w:t>Core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</w:rPr>
              <w:t>Collection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</w:rPr>
              <w:t>CiteScore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(СайтСкор) журнала, процентиль и область науки* по данным </w:t>
            </w:r>
            <w:r w:rsidRPr="00781CFF">
              <w:rPr>
                <w:color w:val="000000"/>
                <w:sz w:val="24"/>
                <w:szCs w:val="24"/>
              </w:rPr>
              <w:t>Scopus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781CFF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625ADB" w:rsidRPr="00781CFF" w14:paraId="512CE31C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E300" w14:textId="5701728E" w:rsidR="00625ADB" w:rsidRPr="00781CFF" w:rsidRDefault="00C17922" w:rsidP="00D12D16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3D5D" w14:textId="3C330C8B" w:rsidR="000478F4" w:rsidRPr="00781CFF" w:rsidRDefault="00DB19D3" w:rsidP="00C17922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1CFF">
              <w:rPr>
                <w:rFonts w:eastAsiaTheme="minorHAnsi"/>
                <w:bCs/>
                <w:color w:val="000000"/>
                <w:sz w:val="24"/>
                <w:szCs w:val="24"/>
              </w:rPr>
              <w:t>Structural models of forming an integrated information and educational system "Quality management of higher and postgraduate education"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BB66" w14:textId="1255191A" w:rsidR="00625ADB" w:rsidRPr="00781CFF" w:rsidRDefault="00C17922" w:rsidP="00D12D16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</w:rPr>
              <w:t>C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351C" w14:textId="4B1C84DF" w:rsidR="00625ADB" w:rsidRPr="00781CFF" w:rsidRDefault="00DB19D3" w:rsidP="00C1792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81CFF">
              <w:rPr>
                <w:color w:val="000000"/>
                <w:sz w:val="24"/>
                <w:szCs w:val="24"/>
              </w:rPr>
              <w:t xml:space="preserve">Frontiers in Education. - 2024. Sec. Digital Education. Volume 9 - 2024 | </w:t>
            </w:r>
            <w:hyperlink r:id="rId7" w:history="1">
              <w:r w:rsidRPr="00781CFF">
                <w:rPr>
                  <w:rStyle w:val="a5"/>
                  <w:sz w:val="24"/>
                  <w:szCs w:val="24"/>
                </w:rPr>
                <w:t>https://doi.org/10.3389/feduc.2024.1291831</w:t>
              </w:r>
            </w:hyperlink>
            <w:r w:rsidRPr="00781CF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5327" w14:textId="77777777" w:rsidR="00625ADB" w:rsidRPr="00781CFF" w:rsidRDefault="00625ADB" w:rsidP="00D12D16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F329" w14:textId="77777777" w:rsidR="00625ADB" w:rsidRPr="00781CFF" w:rsidRDefault="00625ADB" w:rsidP="00D12D16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11E3" w14:textId="480123EF" w:rsidR="00C17922" w:rsidRPr="00781CFF" w:rsidRDefault="00C17922" w:rsidP="00C1792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sz w:val="24"/>
                <w:szCs w:val="24"/>
              </w:rPr>
              <w:t>CiteScore</w:t>
            </w:r>
            <w:r w:rsidRPr="00781CFF">
              <w:rPr>
                <w:sz w:val="24"/>
                <w:szCs w:val="24"/>
                <w:lang w:val="ru-RU"/>
              </w:rPr>
              <w:t xml:space="preserve"> </w:t>
            </w:r>
            <w:r w:rsidR="005B4475" w:rsidRPr="00781CFF">
              <w:rPr>
                <w:sz w:val="24"/>
                <w:szCs w:val="24"/>
                <w:lang w:val="ru-RU"/>
              </w:rPr>
              <w:t>за 2023 г.</w:t>
            </w:r>
            <w:r w:rsidRPr="00781CFF">
              <w:rPr>
                <w:sz w:val="24"/>
                <w:szCs w:val="24"/>
                <w:lang w:val="ru-RU"/>
              </w:rPr>
              <w:t xml:space="preserve"> </w:t>
            </w:r>
            <w:r w:rsidR="003B3DCB" w:rsidRPr="00781CFF">
              <w:rPr>
                <w:sz w:val="24"/>
                <w:szCs w:val="24"/>
                <w:lang w:val="ru-RU"/>
              </w:rPr>
              <w:t>2,9</w:t>
            </w:r>
          </w:p>
          <w:p w14:paraId="2FFB05B0" w14:textId="3269A151" w:rsidR="00C17922" w:rsidRPr="00781CFF" w:rsidRDefault="00C17922" w:rsidP="00C17922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sz w:val="24"/>
                <w:szCs w:val="24"/>
                <w:lang w:val="ru-RU"/>
              </w:rPr>
              <w:t>П</w:t>
            </w:r>
            <w:r w:rsidRPr="00781CFF">
              <w:rPr>
                <w:sz w:val="24"/>
                <w:szCs w:val="24"/>
              </w:rPr>
              <w:t>роцентиль</w:t>
            </w:r>
            <w:r w:rsidRPr="00781CFF">
              <w:rPr>
                <w:spacing w:val="-3"/>
                <w:sz w:val="24"/>
                <w:szCs w:val="24"/>
              </w:rPr>
              <w:t xml:space="preserve"> </w:t>
            </w:r>
            <w:r w:rsidRPr="00781CFF">
              <w:rPr>
                <w:sz w:val="24"/>
                <w:szCs w:val="24"/>
              </w:rPr>
              <w:t>–</w:t>
            </w:r>
            <w:r w:rsidRPr="00781CFF">
              <w:rPr>
                <w:sz w:val="24"/>
                <w:szCs w:val="24"/>
                <w:lang w:val="ru-RU"/>
              </w:rPr>
              <w:t xml:space="preserve"> 6</w:t>
            </w:r>
            <w:r w:rsidR="003B3DCB" w:rsidRPr="00781CFF">
              <w:rPr>
                <w:sz w:val="24"/>
                <w:szCs w:val="24"/>
                <w:lang w:val="ru-RU"/>
              </w:rPr>
              <w:t>2</w:t>
            </w:r>
          </w:p>
          <w:p w14:paraId="2F272644" w14:textId="121A5DE4" w:rsidR="00625ADB" w:rsidRPr="00781CFF" w:rsidRDefault="00C17922" w:rsidP="00C17922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1CFF">
              <w:rPr>
                <w:sz w:val="24"/>
                <w:szCs w:val="24"/>
                <w:lang w:val="ru-RU"/>
              </w:rPr>
              <w:t>Область</w:t>
            </w:r>
            <w:r w:rsidRPr="0078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sz w:val="24"/>
                <w:szCs w:val="24"/>
                <w:lang w:val="ru-RU"/>
              </w:rPr>
              <w:t xml:space="preserve">науки: </w:t>
            </w:r>
            <w:r w:rsidR="003B3DCB" w:rsidRPr="00781CFF">
              <w:rPr>
                <w:sz w:val="24"/>
                <w:szCs w:val="24"/>
                <w:lang w:eastAsia="ru-RU"/>
              </w:rPr>
              <w:t>Education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79A2A" w14:textId="7777777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81CFF">
              <w:rPr>
                <w:color w:val="000000"/>
                <w:sz w:val="24"/>
                <w:szCs w:val="24"/>
              </w:rPr>
              <w:t>A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781CFF">
              <w:rPr>
                <w:color w:val="000000"/>
                <w:sz w:val="24"/>
                <w:szCs w:val="24"/>
              </w:rPr>
              <w:t xml:space="preserve"> Biloshchytskyi</w:t>
            </w:r>
          </w:p>
          <w:p w14:paraId="740D7838" w14:textId="7777777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81CFF">
              <w:rPr>
                <w:color w:val="000000"/>
                <w:sz w:val="24"/>
                <w:szCs w:val="24"/>
              </w:rPr>
              <w:t>S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781CFF">
              <w:rPr>
                <w:color w:val="000000"/>
                <w:sz w:val="24"/>
                <w:szCs w:val="24"/>
              </w:rPr>
              <w:t>Omirbayev</w:t>
            </w:r>
          </w:p>
          <w:p w14:paraId="4506AAB4" w14:textId="3A1FE12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781CFF">
              <w:rPr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  <w:r w:rsidRPr="00781CFF">
              <w:rPr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.</w:t>
            </w:r>
            <w:r w:rsidRPr="00781CFF">
              <w:rPr>
                <w:b/>
                <w:bCs/>
                <w:color w:val="000000"/>
                <w:sz w:val="24"/>
                <w:szCs w:val="24"/>
                <w:u w:val="single"/>
              </w:rPr>
              <w:t>Mukhatayev</w:t>
            </w:r>
          </w:p>
          <w:p w14:paraId="58882C61" w14:textId="7777777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12A9D">
              <w:rPr>
                <w:color w:val="000000"/>
                <w:sz w:val="24"/>
                <w:szCs w:val="24"/>
                <w:lang w:val="kk-KZ"/>
              </w:rPr>
              <w:t>O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112A9D">
              <w:rPr>
                <w:color w:val="000000"/>
                <w:sz w:val="24"/>
                <w:szCs w:val="24"/>
                <w:lang w:val="kk-KZ"/>
              </w:rPr>
              <w:t>Kuchanskyi</w:t>
            </w:r>
          </w:p>
          <w:p w14:paraId="48E4D82A" w14:textId="7777777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12A9D">
              <w:rPr>
                <w:color w:val="000000"/>
                <w:sz w:val="24"/>
                <w:szCs w:val="24"/>
                <w:lang w:val="kk-KZ"/>
              </w:rPr>
              <w:t>М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112A9D">
              <w:rPr>
                <w:color w:val="000000"/>
                <w:sz w:val="24"/>
                <w:szCs w:val="24"/>
                <w:lang w:val="kk-KZ"/>
              </w:rPr>
              <w:t>Hlebena</w:t>
            </w:r>
          </w:p>
          <w:p w14:paraId="56E1D4B1" w14:textId="7777777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12A9D">
              <w:rPr>
                <w:color w:val="000000"/>
                <w:sz w:val="24"/>
                <w:szCs w:val="24"/>
                <w:lang w:val="kk-KZ"/>
              </w:rPr>
              <w:t>Y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112A9D">
              <w:rPr>
                <w:color w:val="000000"/>
                <w:sz w:val="24"/>
                <w:szCs w:val="24"/>
                <w:lang w:val="kk-KZ"/>
              </w:rPr>
              <w:t>Andrashko</w:t>
            </w:r>
          </w:p>
          <w:p w14:paraId="4BCC95EE" w14:textId="77777777" w:rsidR="003B3DCB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81CFF">
              <w:rPr>
                <w:color w:val="000000"/>
                <w:sz w:val="24"/>
                <w:szCs w:val="24"/>
              </w:rPr>
              <w:t>N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781CFF">
              <w:rPr>
                <w:color w:val="000000"/>
                <w:sz w:val="24"/>
                <w:szCs w:val="24"/>
              </w:rPr>
              <w:t>Mussabayev</w:t>
            </w:r>
          </w:p>
          <w:p w14:paraId="0BF3C54A" w14:textId="7D117AFF" w:rsidR="000478F4" w:rsidRPr="00781CFF" w:rsidRDefault="003B3DCB" w:rsidP="003B3DCB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</w:rPr>
              <w:lastRenderedPageBreak/>
              <w:t>A</w:t>
            </w:r>
            <w:r w:rsidRPr="00781CFF">
              <w:rPr>
                <w:color w:val="000000"/>
                <w:sz w:val="24"/>
                <w:szCs w:val="24"/>
                <w:lang w:val="kk-KZ"/>
              </w:rPr>
              <w:t>.</w:t>
            </w:r>
            <w:r w:rsidRPr="00781CFF">
              <w:rPr>
                <w:color w:val="000000"/>
                <w:sz w:val="24"/>
                <w:szCs w:val="24"/>
              </w:rPr>
              <w:t>Faizullin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5F68" w14:textId="5F86F211" w:rsidR="00625ADB" w:rsidRPr="00781CFF" w:rsidRDefault="00C17922" w:rsidP="00D12D16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0729E4" w:rsidRPr="00781CFF" w14:paraId="40AB0926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9B8039B" w:rsidR="009D721D" w:rsidRPr="00781CFF" w:rsidRDefault="00C17922" w:rsidP="00D12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42DAE052" w:rsidR="009D721D" w:rsidRPr="00781CFF" w:rsidRDefault="003B3DCB" w:rsidP="00D12D16">
            <w:pPr>
              <w:spacing w:after="0" w:line="240" w:lineRule="auto"/>
              <w:ind w:left="132" w:right="126"/>
              <w:jc w:val="both"/>
              <w:rPr>
                <w:sz w:val="24"/>
                <w:szCs w:val="24"/>
              </w:rPr>
            </w:pPr>
            <w:r w:rsidRPr="00781CFF">
              <w:rPr>
                <w:rFonts w:eastAsiaTheme="minorHAnsi"/>
                <w:sz w:val="24"/>
                <w:szCs w:val="24"/>
              </w:rPr>
              <w:t>Perception of IT teachers on their methodological development: A case at Kazakhstan universities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781CFF" w:rsidRDefault="00D12D16" w:rsidP="00D1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t>C</w:t>
            </w:r>
            <w:r w:rsidR="00B20322" w:rsidRPr="00781CFF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F709" w14:textId="77777777" w:rsidR="003B3DCB" w:rsidRPr="00781CFF" w:rsidRDefault="003B3DCB" w:rsidP="003B3DCB">
            <w:pPr>
              <w:spacing w:after="0" w:line="240" w:lineRule="auto"/>
              <w:ind w:right="154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t>International Journal of Innovative Research and Scientific Studies (IJIRSS). Vol. 7 No. 4 (2024). 1354-1364</w:t>
            </w:r>
          </w:p>
          <w:p w14:paraId="7A4A1813" w14:textId="5A617B6C" w:rsidR="009D721D" w:rsidRPr="00781CFF" w:rsidRDefault="00263571" w:rsidP="003B3DCB">
            <w:pPr>
              <w:spacing w:after="0" w:line="240" w:lineRule="auto"/>
              <w:ind w:right="154"/>
              <w:jc w:val="center"/>
              <w:rPr>
                <w:sz w:val="24"/>
                <w:szCs w:val="24"/>
                <w:lang w:val="kk-KZ"/>
              </w:rPr>
            </w:pPr>
            <w:hyperlink r:id="rId8" w:history="1">
              <w:r w:rsidR="003B3DCB" w:rsidRPr="00781CFF">
                <w:rPr>
                  <w:rStyle w:val="a5"/>
                  <w:sz w:val="24"/>
                  <w:szCs w:val="24"/>
                </w:rPr>
                <w:t>https://doi.org/10.53894/ijirss.v7i4.3297</w:t>
              </w:r>
            </w:hyperlink>
            <w:r w:rsidR="003B3DCB" w:rsidRPr="00781CF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8EB1" w14:textId="4A66380D" w:rsidR="00793F47" w:rsidRPr="00781CFF" w:rsidRDefault="00793F47" w:rsidP="00215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77777777" w:rsidR="009D721D" w:rsidRPr="00781CFF" w:rsidRDefault="009D721D" w:rsidP="00D12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B499" w14:textId="77777777" w:rsidR="00E1673A" w:rsidRPr="00781CFF" w:rsidRDefault="00E1673A" w:rsidP="00E1673A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t>CiteScore за 2023 г. 2,1</w:t>
            </w:r>
          </w:p>
          <w:p w14:paraId="204B46B2" w14:textId="77777777" w:rsidR="00E1673A" w:rsidRPr="00781CFF" w:rsidRDefault="00E1673A" w:rsidP="00E1673A">
            <w:pPr>
              <w:pStyle w:val="TableParagraph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t>Процентиль – 69</w:t>
            </w:r>
          </w:p>
          <w:p w14:paraId="1066995E" w14:textId="02E3F0D6" w:rsidR="009D721D" w:rsidRPr="00781CFF" w:rsidRDefault="00E1673A" w:rsidP="00E1673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A9D">
              <w:rPr>
                <w:sz w:val="24"/>
                <w:szCs w:val="24"/>
                <w:lang w:val="ru-RU"/>
              </w:rPr>
              <w:t xml:space="preserve">Область науки: </w:t>
            </w:r>
            <w:r w:rsidRPr="00781CFF">
              <w:rPr>
                <w:sz w:val="24"/>
                <w:szCs w:val="24"/>
              </w:rPr>
              <w:t>Multidisciplinary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64F0" w14:textId="77777777" w:rsidR="00BD7895" w:rsidRPr="00781CFF" w:rsidRDefault="00BD7895" w:rsidP="00BD7895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sz w:val="24"/>
                <w:szCs w:val="24"/>
                <w:u w:val="single"/>
                <w:lang w:val="kk-KZ"/>
              </w:rPr>
            </w:pPr>
            <w:r w:rsidRPr="00781CFF">
              <w:rPr>
                <w:rFonts w:eastAsiaTheme="minorHAnsi"/>
                <w:b/>
                <w:sz w:val="24"/>
                <w:szCs w:val="24"/>
                <w:u w:val="single"/>
              </w:rPr>
              <w:t xml:space="preserve">A.Mukhatayev </w:t>
            </w:r>
          </w:p>
          <w:p w14:paraId="48AD0867" w14:textId="77777777" w:rsidR="00BD7895" w:rsidRPr="00781CFF" w:rsidRDefault="00BD7895" w:rsidP="00BD7895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>S.Omirbayev</w:t>
            </w:r>
          </w:p>
          <w:p w14:paraId="3128409E" w14:textId="77777777" w:rsidR="00BD7895" w:rsidRPr="00781CFF" w:rsidRDefault="00BD7895" w:rsidP="00BD7895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 xml:space="preserve">K.Kassenov </w:t>
            </w:r>
          </w:p>
          <w:p w14:paraId="7043C822" w14:textId="77777777" w:rsidR="00BD7895" w:rsidRPr="00781CFF" w:rsidRDefault="00BD7895" w:rsidP="00BD7895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>A.Biloshchytskyi</w:t>
            </w:r>
          </w:p>
          <w:p w14:paraId="30E28F04" w14:textId="7361BF47" w:rsidR="00DE2B1E" w:rsidRPr="00781CFF" w:rsidRDefault="00BD7895" w:rsidP="00BD7895">
            <w:pPr>
              <w:spacing w:after="0" w:line="240" w:lineRule="auto"/>
              <w:ind w:left="120"/>
              <w:rPr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>S.Omarova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54535053" w:rsidR="009D721D" w:rsidRPr="00781CFF" w:rsidRDefault="00995936" w:rsidP="00D12D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81CFF">
              <w:rPr>
                <w:color w:val="000000"/>
                <w:sz w:val="24"/>
                <w:szCs w:val="24"/>
                <w:lang w:val="kk-KZ"/>
              </w:rPr>
              <w:t>П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>ервый</w:t>
            </w:r>
            <w:r w:rsidRPr="00781CFF">
              <w:rPr>
                <w:color w:val="000000"/>
                <w:sz w:val="24"/>
                <w:szCs w:val="24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 xml:space="preserve">автор </w:t>
            </w:r>
          </w:p>
        </w:tc>
      </w:tr>
      <w:tr w:rsidR="00E1673A" w:rsidRPr="00781CFF" w14:paraId="7643587C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654B" w14:textId="7C2533DD" w:rsidR="00E1673A" w:rsidRPr="00781CFF" w:rsidRDefault="00E1673A" w:rsidP="00E167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BE58" w14:textId="72237F33" w:rsidR="00E1673A" w:rsidRPr="00781CFF" w:rsidRDefault="00E1673A" w:rsidP="00E1673A">
            <w:pPr>
              <w:spacing w:after="0" w:line="240" w:lineRule="auto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781CFF">
              <w:rPr>
                <w:rFonts w:eastAsiaTheme="minorHAnsi"/>
                <w:sz w:val="24"/>
                <w:szCs w:val="24"/>
              </w:rPr>
              <w:t>The Development of a Mathematical Model of an Algorithm for Constructing an Individual Educational Trajectory for the Development of Methodological Competence among IT Discipline Teachers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167A" w14:textId="3DB1047C" w:rsidR="00E1673A" w:rsidRPr="00781CFF" w:rsidRDefault="00E1673A" w:rsidP="00E167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t>C</w:t>
            </w:r>
            <w:r w:rsidRPr="00781CFF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51C2" w14:textId="77777777" w:rsidR="00E1673A" w:rsidRPr="00781CFF" w:rsidRDefault="00E1673A" w:rsidP="00E1673A">
            <w:pPr>
              <w:spacing w:after="0" w:line="240" w:lineRule="auto"/>
              <w:ind w:right="154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t>Education Sciences, 2024, 14(7), 748</w:t>
            </w:r>
          </w:p>
          <w:p w14:paraId="661E1E5C" w14:textId="672E4F24" w:rsidR="00E1673A" w:rsidRPr="00781CFF" w:rsidRDefault="00263571" w:rsidP="00E1673A">
            <w:pPr>
              <w:spacing w:after="0" w:line="240" w:lineRule="auto"/>
              <w:ind w:right="154"/>
              <w:jc w:val="center"/>
              <w:rPr>
                <w:sz w:val="24"/>
                <w:szCs w:val="24"/>
                <w:lang w:val="kk-KZ"/>
              </w:rPr>
            </w:pPr>
            <w:hyperlink r:id="rId9" w:history="1">
              <w:r w:rsidR="00E1673A" w:rsidRPr="00781CFF">
                <w:rPr>
                  <w:rStyle w:val="a5"/>
                  <w:sz w:val="24"/>
                  <w:szCs w:val="24"/>
                </w:rPr>
                <w:t>https://doi.org/10.3390/educsci14070748</w:t>
              </w:r>
            </w:hyperlink>
            <w:r w:rsidR="00E1673A" w:rsidRPr="00781CF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99AC" w14:textId="5BF7FF36" w:rsidR="00E1673A" w:rsidRPr="00781CFF" w:rsidRDefault="00E1673A" w:rsidP="00E1673A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24B1" w14:textId="23D7CF95" w:rsidR="00E1673A" w:rsidRPr="00781CFF" w:rsidRDefault="00E1673A" w:rsidP="00E16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22A2" w14:textId="77777777" w:rsidR="00E1673A" w:rsidRPr="00781CFF" w:rsidRDefault="00E1673A" w:rsidP="00E1673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sz w:val="24"/>
                <w:szCs w:val="24"/>
              </w:rPr>
              <w:t>CiteScore</w:t>
            </w:r>
            <w:r w:rsidRPr="00781CFF">
              <w:rPr>
                <w:sz w:val="24"/>
                <w:szCs w:val="24"/>
                <w:lang w:val="ru-RU"/>
              </w:rPr>
              <w:t xml:space="preserve"> за 2023 г. 4,8</w:t>
            </w:r>
          </w:p>
          <w:p w14:paraId="29A96B7B" w14:textId="77777777" w:rsidR="00E1673A" w:rsidRPr="00781CFF" w:rsidRDefault="00E1673A" w:rsidP="00E1673A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781CFF">
              <w:rPr>
                <w:sz w:val="24"/>
                <w:szCs w:val="24"/>
                <w:lang w:val="ru-RU"/>
              </w:rPr>
              <w:t>П</w:t>
            </w:r>
            <w:r w:rsidRPr="00781CFF">
              <w:rPr>
                <w:sz w:val="24"/>
                <w:szCs w:val="24"/>
              </w:rPr>
              <w:t>роцентиль</w:t>
            </w:r>
            <w:r w:rsidRPr="00781CFF">
              <w:rPr>
                <w:spacing w:val="-3"/>
                <w:sz w:val="24"/>
                <w:szCs w:val="24"/>
              </w:rPr>
              <w:t xml:space="preserve"> </w:t>
            </w:r>
            <w:r w:rsidRPr="00781CFF">
              <w:rPr>
                <w:sz w:val="24"/>
                <w:szCs w:val="24"/>
              </w:rPr>
              <w:t>–</w:t>
            </w:r>
            <w:r w:rsidRPr="00781CFF">
              <w:rPr>
                <w:sz w:val="24"/>
                <w:szCs w:val="24"/>
                <w:lang w:val="ru-RU"/>
              </w:rPr>
              <w:t xml:space="preserve"> 81</w:t>
            </w:r>
          </w:p>
          <w:p w14:paraId="7C875F88" w14:textId="638D2439" w:rsidR="00E1673A" w:rsidRPr="00781CFF" w:rsidRDefault="00E1673A" w:rsidP="00E1673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781CFF">
              <w:rPr>
                <w:sz w:val="24"/>
                <w:szCs w:val="24"/>
                <w:lang w:val="ru-RU"/>
              </w:rPr>
              <w:t>Область</w:t>
            </w:r>
            <w:r w:rsidRPr="0078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CFF">
              <w:rPr>
                <w:sz w:val="24"/>
                <w:szCs w:val="24"/>
                <w:lang w:val="ru-RU"/>
              </w:rPr>
              <w:t xml:space="preserve">науки: </w:t>
            </w:r>
            <w:r w:rsidRPr="00781CFF">
              <w:rPr>
                <w:sz w:val="24"/>
                <w:szCs w:val="24"/>
                <w:lang w:eastAsia="ru-RU"/>
              </w:rPr>
              <w:t>Education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3617D" w14:textId="77777777" w:rsidR="00E1673A" w:rsidRPr="00781CFF" w:rsidRDefault="00E1673A" w:rsidP="00E1673A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>S.Toxanov</w:t>
            </w:r>
          </w:p>
          <w:p w14:paraId="578FED4C" w14:textId="77777777" w:rsidR="00E1673A" w:rsidRPr="00781CFF" w:rsidRDefault="00E1673A" w:rsidP="00E1673A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>D.Abzhanova</w:t>
            </w:r>
          </w:p>
          <w:p w14:paraId="478F643C" w14:textId="77777777" w:rsidR="00E1673A" w:rsidRPr="00781CFF" w:rsidRDefault="00E1673A" w:rsidP="00E1673A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/>
                <w:sz w:val="24"/>
                <w:szCs w:val="24"/>
                <w:u w:val="single"/>
              </w:rPr>
              <w:t>A</w:t>
            </w:r>
            <w:r w:rsidRPr="00781CFF">
              <w:rPr>
                <w:rFonts w:eastAsiaTheme="minorHAnsi"/>
                <w:b/>
                <w:sz w:val="24"/>
                <w:szCs w:val="24"/>
              </w:rPr>
              <w:t>.</w:t>
            </w:r>
            <w:r w:rsidRPr="00781CFF">
              <w:rPr>
                <w:rFonts w:eastAsiaTheme="minorHAnsi"/>
                <w:b/>
                <w:sz w:val="24"/>
                <w:szCs w:val="24"/>
                <w:u w:val="single"/>
              </w:rPr>
              <w:t xml:space="preserve">Mukhatayev </w:t>
            </w:r>
          </w:p>
          <w:p w14:paraId="630533A7" w14:textId="77777777" w:rsidR="00E1673A" w:rsidRPr="00781CFF" w:rsidRDefault="00E1673A" w:rsidP="00E1673A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  <w:lang w:val="kk-KZ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 xml:space="preserve">A.Biloshchytskyi </w:t>
            </w:r>
          </w:p>
          <w:p w14:paraId="599B700C" w14:textId="77777777" w:rsidR="00E1673A" w:rsidRPr="00781CFF" w:rsidRDefault="00E1673A" w:rsidP="00E16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CFF">
              <w:rPr>
                <w:rFonts w:eastAsiaTheme="minorHAnsi"/>
                <w:bCs/>
                <w:sz w:val="24"/>
                <w:szCs w:val="24"/>
              </w:rPr>
              <w:t>S</w:t>
            </w:r>
            <w:r w:rsidRPr="00781CFF">
              <w:rPr>
                <w:rFonts w:eastAsiaTheme="minorHAnsi"/>
                <w:bCs/>
                <w:sz w:val="24"/>
                <w:szCs w:val="24"/>
                <w:u w:val="single"/>
              </w:rPr>
              <w:t>.</w:t>
            </w:r>
            <w:r w:rsidRPr="00781CFF">
              <w:rPr>
                <w:rFonts w:eastAsiaTheme="minorHAnsi"/>
                <w:bCs/>
                <w:sz w:val="24"/>
                <w:szCs w:val="24"/>
              </w:rPr>
              <w:t>Biloshchytska</w:t>
            </w:r>
          </w:p>
          <w:p w14:paraId="7068DE50" w14:textId="22E7C514" w:rsidR="00E1673A" w:rsidRPr="00781CFF" w:rsidRDefault="00E1673A" w:rsidP="00E1673A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9149" w14:textId="1B3D6622" w:rsidR="00E1673A" w:rsidRPr="00781CFF" w:rsidRDefault="00995936" w:rsidP="00E1673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81CFF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112A9D" w:rsidRPr="00112A9D" w14:paraId="202F0EA6" w14:textId="77777777" w:rsidTr="0077279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8CC58" w14:textId="67249768" w:rsidR="00112A9D" w:rsidRPr="00112A9D" w:rsidRDefault="00112A9D" w:rsidP="00112A9D">
            <w:pPr>
              <w:spacing w:after="0" w:line="240" w:lineRule="auto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3FC4C" w14:textId="5072A1CD" w:rsidR="00112A9D" w:rsidRPr="00781CFF" w:rsidRDefault="00112A9D" w:rsidP="00112A9D">
            <w:pPr>
              <w:spacing w:after="0" w:line="240" w:lineRule="auto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2F0F0B">
              <w:rPr>
                <w:b/>
                <w:caps/>
                <w:sz w:val="24"/>
                <w:szCs w:val="24"/>
              </w:rPr>
              <w:t>Q</w:t>
            </w:r>
            <w:r w:rsidRPr="002F0F0B">
              <w:rPr>
                <w:b/>
                <w:sz w:val="24"/>
                <w:szCs w:val="24"/>
              </w:rPr>
              <w:t>uality assurance system of higher education in kazakhstan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0F0B">
              <w:rPr>
                <w:b/>
                <w:sz w:val="24"/>
                <w:szCs w:val="24"/>
              </w:rPr>
              <w:t>through stakehol</w:t>
            </w:r>
            <w:r>
              <w:rPr>
                <w:b/>
                <w:sz w:val="24"/>
                <w:szCs w:val="24"/>
              </w:rPr>
              <w:t>-</w:t>
            </w:r>
            <w:r w:rsidRPr="002F0F0B">
              <w:rPr>
                <w:b/>
                <w:sz w:val="24"/>
                <w:szCs w:val="24"/>
              </w:rPr>
              <w:t xml:space="preserve">ders’ eyes: an empirical study to </w:t>
            </w:r>
            <w:r w:rsidRPr="002F0F0B">
              <w:rPr>
                <w:b/>
                <w:sz w:val="24"/>
                <w:szCs w:val="24"/>
              </w:rPr>
              <w:lastRenderedPageBreak/>
              <w:t>identify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0F0B">
              <w:rPr>
                <w:b/>
                <w:sz w:val="24"/>
                <w:szCs w:val="24"/>
              </w:rPr>
              <w:t>its challenges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CF84" w14:textId="586F31DF" w:rsidR="00112A9D" w:rsidRPr="00112A9D" w:rsidRDefault="00112A9D" w:rsidP="00112A9D">
            <w:pPr>
              <w:spacing w:after="0" w:line="240" w:lineRule="auto"/>
              <w:jc w:val="center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lastRenderedPageBreak/>
              <w:t xml:space="preserve">Статья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BF32" w14:textId="77777777" w:rsidR="00112A9D" w:rsidRPr="00112A9D" w:rsidRDefault="00112A9D" w:rsidP="00112A9D">
            <w:pPr>
              <w:spacing w:after="0" w:line="240" w:lineRule="auto"/>
              <w:ind w:right="154"/>
              <w:jc w:val="center"/>
              <w:rPr>
                <w:sz w:val="24"/>
                <w:szCs w:val="24"/>
                <w:lang w:val="kk-KZ"/>
              </w:rPr>
            </w:pPr>
            <w:r w:rsidRPr="00112A9D">
              <w:rPr>
                <w:sz w:val="24"/>
                <w:szCs w:val="24"/>
                <w:lang w:val="kk-KZ"/>
              </w:rPr>
              <w:t>Education Sciences, 2024, 14(7), 748</w:t>
            </w:r>
          </w:p>
          <w:p w14:paraId="42478FCD" w14:textId="5B64B9EF" w:rsidR="00112A9D" w:rsidRDefault="00112A9D" w:rsidP="00112A9D">
            <w:pPr>
              <w:spacing w:after="0" w:line="240" w:lineRule="auto"/>
              <w:ind w:right="154"/>
              <w:jc w:val="center"/>
              <w:rPr>
                <w:sz w:val="24"/>
                <w:szCs w:val="24"/>
                <w:lang w:val="kk-KZ"/>
              </w:rPr>
            </w:pPr>
            <w:hyperlink r:id="rId10" w:history="1">
              <w:r w:rsidRPr="009B4C22">
                <w:rPr>
                  <w:rStyle w:val="a5"/>
                  <w:sz w:val="24"/>
                  <w:szCs w:val="24"/>
                  <w:lang w:val="kk-KZ"/>
                </w:rPr>
                <w:t>https://doi.org/10.3390/educsci14070748</w:t>
              </w:r>
            </w:hyperlink>
          </w:p>
          <w:p w14:paraId="770FE7F9" w14:textId="13C9DD9D" w:rsidR="00112A9D" w:rsidRPr="00112A9D" w:rsidRDefault="00112A9D" w:rsidP="00112A9D">
            <w:pPr>
              <w:spacing w:after="0" w:line="240" w:lineRule="auto"/>
              <w:ind w:right="15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2050" w14:textId="77777777" w:rsidR="00112A9D" w:rsidRPr="00781CFF" w:rsidRDefault="00112A9D" w:rsidP="00112A9D">
            <w:pPr>
              <w:pStyle w:val="a4"/>
              <w:spacing w:after="0"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636D" w14:textId="77777777" w:rsidR="00112A9D" w:rsidRPr="00781CFF" w:rsidRDefault="00112A9D" w:rsidP="00112A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1A29" w14:textId="77777777" w:rsidR="00112A9D" w:rsidRPr="00112A9D" w:rsidRDefault="00112A9D" w:rsidP="00112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112A9D">
              <w:rPr>
                <w:sz w:val="24"/>
                <w:szCs w:val="24"/>
              </w:rPr>
              <w:t>CiteScore за 2023 г. - 4,8</w:t>
            </w:r>
          </w:p>
          <w:p w14:paraId="7DB3572E" w14:textId="77777777" w:rsidR="00112A9D" w:rsidRPr="00112A9D" w:rsidRDefault="00112A9D" w:rsidP="00112A9D">
            <w:pPr>
              <w:pStyle w:val="TableParagraph"/>
              <w:jc w:val="center"/>
              <w:rPr>
                <w:sz w:val="24"/>
                <w:szCs w:val="24"/>
              </w:rPr>
            </w:pPr>
            <w:r w:rsidRPr="00112A9D">
              <w:rPr>
                <w:sz w:val="24"/>
                <w:szCs w:val="24"/>
              </w:rPr>
              <w:t>Процентиль – 81</w:t>
            </w:r>
          </w:p>
          <w:p w14:paraId="3B61EF37" w14:textId="64247A11" w:rsidR="00112A9D" w:rsidRPr="00781CFF" w:rsidRDefault="00112A9D" w:rsidP="00112A9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112A9D">
              <w:rPr>
                <w:sz w:val="24"/>
                <w:szCs w:val="24"/>
              </w:rPr>
              <w:t>Область науки: Education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64594" w14:textId="77777777" w:rsidR="00112A9D" w:rsidRPr="00781CFF" w:rsidRDefault="00112A9D" w:rsidP="00112A9D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sz w:val="24"/>
                <w:szCs w:val="24"/>
                <w:u w:val="single"/>
                <w:lang w:val="kk-KZ"/>
              </w:rPr>
            </w:pPr>
            <w:r w:rsidRPr="00781CFF">
              <w:rPr>
                <w:rFonts w:eastAsiaTheme="minorHAnsi"/>
                <w:b/>
                <w:sz w:val="24"/>
                <w:szCs w:val="24"/>
                <w:u w:val="single"/>
              </w:rPr>
              <w:t xml:space="preserve">A.Mukhatayev </w:t>
            </w:r>
          </w:p>
          <w:p w14:paraId="0324E5C3" w14:textId="77777777" w:rsidR="00112A9D" w:rsidRPr="00112A9D" w:rsidRDefault="00112A9D" w:rsidP="00112A9D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</w:rPr>
            </w:pPr>
            <w:r w:rsidRPr="00112A9D">
              <w:rPr>
                <w:rFonts w:eastAsiaTheme="minorHAnsi"/>
                <w:bCs/>
                <w:sz w:val="24"/>
                <w:szCs w:val="24"/>
              </w:rPr>
              <w:t>S.Omirbayev</w:t>
            </w:r>
          </w:p>
          <w:p w14:paraId="398F2AF4" w14:textId="77777777" w:rsidR="00112A9D" w:rsidRPr="00112A9D" w:rsidRDefault="00112A9D" w:rsidP="00112A9D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</w:rPr>
            </w:pPr>
            <w:r w:rsidRPr="00112A9D">
              <w:rPr>
                <w:rFonts w:eastAsiaTheme="minorHAnsi"/>
                <w:bCs/>
                <w:sz w:val="24"/>
                <w:szCs w:val="24"/>
              </w:rPr>
              <w:t>K.Kassenov</w:t>
            </w:r>
          </w:p>
          <w:p w14:paraId="3722E7AD" w14:textId="446FA690" w:rsidR="00112A9D" w:rsidRPr="00112A9D" w:rsidRDefault="00112A9D" w:rsidP="00112A9D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  <w:sz w:val="24"/>
                <w:szCs w:val="24"/>
              </w:rPr>
            </w:pPr>
            <w:r w:rsidRPr="00112A9D">
              <w:rPr>
                <w:rFonts w:eastAsiaTheme="minorHAnsi"/>
                <w:bCs/>
                <w:sz w:val="24"/>
                <w:szCs w:val="24"/>
              </w:rPr>
              <w:t>Y. I|diyatova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A865" w14:textId="658CB719" w:rsidR="00112A9D" w:rsidRPr="00112A9D" w:rsidRDefault="00112A9D" w:rsidP="00112A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81CFF">
              <w:rPr>
                <w:color w:val="000000"/>
                <w:sz w:val="24"/>
                <w:szCs w:val="24"/>
                <w:lang w:val="kk-KZ"/>
              </w:rPr>
              <w:t>П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>ервый</w:t>
            </w:r>
            <w:r w:rsidRPr="00781CFF">
              <w:rPr>
                <w:color w:val="000000"/>
                <w:sz w:val="24"/>
                <w:szCs w:val="24"/>
              </w:rPr>
              <w:t xml:space="preserve"> </w:t>
            </w:r>
            <w:r w:rsidRPr="00781CFF">
              <w:rPr>
                <w:color w:val="000000"/>
                <w:sz w:val="24"/>
                <w:szCs w:val="24"/>
                <w:lang w:val="ru-RU"/>
              </w:rPr>
              <w:t>автор</w:t>
            </w:r>
          </w:p>
        </w:tc>
      </w:tr>
    </w:tbl>
    <w:p w14:paraId="57A61EFB" w14:textId="77777777" w:rsidR="00A13921" w:rsidRPr="00112A9D" w:rsidRDefault="00A13921" w:rsidP="008A163E">
      <w:pPr>
        <w:spacing w:after="0"/>
        <w:jc w:val="both"/>
        <w:rPr>
          <w:color w:val="000000"/>
          <w:sz w:val="24"/>
          <w:szCs w:val="20"/>
        </w:rPr>
      </w:pPr>
    </w:p>
    <w:sectPr w:rsidR="00A13921" w:rsidRPr="00112A9D" w:rsidSect="00781CFF">
      <w:footerReference w:type="default" r:id="rId11"/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7E3E" w14:textId="77777777" w:rsidR="00263571" w:rsidRDefault="00263571" w:rsidP="005B4475">
      <w:pPr>
        <w:spacing w:after="0" w:line="240" w:lineRule="auto"/>
      </w:pPr>
      <w:r>
        <w:separator/>
      </w:r>
    </w:p>
  </w:endnote>
  <w:endnote w:type="continuationSeparator" w:id="0">
    <w:p w14:paraId="15CB1A6C" w14:textId="77777777" w:rsidR="00263571" w:rsidRDefault="00263571" w:rsidP="005B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2EC1" w14:textId="77777777" w:rsidR="00B44BB0" w:rsidRDefault="00B44BB0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</w:pPr>
  </w:p>
  <w:p w14:paraId="2221DB8B" w14:textId="77777777" w:rsidR="00781CFF" w:rsidRPr="00B44BB0" w:rsidRDefault="00781CFF" w:rsidP="00781CFF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>Соискатель</w:t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B44BB0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  <w:t>А.А.Мухатаев</w:t>
    </w:r>
  </w:p>
  <w:p w14:paraId="07F01960" w14:textId="77777777" w:rsidR="00781CFF" w:rsidRPr="00B44BB0" w:rsidRDefault="00781CFF" w:rsidP="00781CFF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</w:p>
  <w:p w14:paraId="14953CF4" w14:textId="77777777" w:rsidR="00781CFF" w:rsidRPr="00B44BB0" w:rsidRDefault="00781CFF" w:rsidP="00781CFF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kk-KZ"/>
      </w:rPr>
    </w:pPr>
  </w:p>
  <w:p w14:paraId="3C502ACB" w14:textId="77777777" w:rsidR="00781CFF" w:rsidRPr="00112A9D" w:rsidRDefault="00781CFF" w:rsidP="00781CFF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</w:pP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>Ученый секретарь</w:t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ab/>
    </w: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 xml:space="preserve">Н. Есмагулова </w:t>
    </w:r>
  </w:p>
  <w:p w14:paraId="10761F65" w14:textId="4EFEDAEF" w:rsidR="005B4475" w:rsidRPr="00112A9D" w:rsidRDefault="005B4475" w:rsidP="00B44BB0">
    <w:pPr>
      <w:autoSpaceDE w:val="0"/>
      <w:autoSpaceDN w:val="0"/>
      <w:adjustRightInd w:val="0"/>
      <w:spacing w:after="0" w:line="240" w:lineRule="auto"/>
      <w:ind w:left="851"/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</w:pPr>
    <w:r w:rsidRPr="00112A9D">
      <w:rPr>
        <w:rFonts w:asciiTheme="majorBidi" w:hAnsiTheme="majorBidi" w:cstheme="majorBidi"/>
        <w:b/>
        <w:bCs/>
        <w:color w:val="000000"/>
        <w:sz w:val="24"/>
        <w:szCs w:val="24"/>
        <w:lang w:val="ru-RU"/>
      </w:rPr>
      <w:t xml:space="preserve"> </w:t>
    </w:r>
  </w:p>
  <w:p w14:paraId="45DAB0C7" w14:textId="04386494" w:rsidR="005B4475" w:rsidRPr="00112A9D" w:rsidRDefault="005B4475">
    <w:pPr>
      <w:pStyle w:val="a8"/>
      <w:rPr>
        <w:lang w:val="ru-RU"/>
      </w:rPr>
    </w:pPr>
  </w:p>
  <w:p w14:paraId="6B8B49FA" w14:textId="77777777" w:rsidR="005B4475" w:rsidRPr="00112A9D" w:rsidRDefault="005B447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959C" w14:textId="77777777" w:rsidR="00263571" w:rsidRDefault="00263571" w:rsidP="005B4475">
      <w:pPr>
        <w:spacing w:after="0" w:line="240" w:lineRule="auto"/>
      </w:pPr>
      <w:r>
        <w:separator/>
      </w:r>
    </w:p>
  </w:footnote>
  <w:footnote w:type="continuationSeparator" w:id="0">
    <w:p w14:paraId="075E8ABB" w14:textId="77777777" w:rsidR="00263571" w:rsidRDefault="00263571" w:rsidP="005B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7190">
    <w:abstractNumId w:val="2"/>
  </w:num>
  <w:num w:numId="2" w16cid:durableId="2045134275">
    <w:abstractNumId w:val="3"/>
  </w:num>
  <w:num w:numId="3" w16cid:durableId="415135291">
    <w:abstractNumId w:val="4"/>
  </w:num>
  <w:num w:numId="4" w16cid:durableId="168180268">
    <w:abstractNumId w:val="0"/>
  </w:num>
  <w:num w:numId="5" w16cid:durableId="133181763">
    <w:abstractNumId w:val="1"/>
  </w:num>
  <w:num w:numId="6" w16cid:durableId="1334451941">
    <w:abstractNumId w:val="6"/>
  </w:num>
  <w:num w:numId="7" w16cid:durableId="1940524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1D"/>
    <w:rsid w:val="00040F37"/>
    <w:rsid w:val="000478F4"/>
    <w:rsid w:val="000729E4"/>
    <w:rsid w:val="00091661"/>
    <w:rsid w:val="000A5C4F"/>
    <w:rsid w:val="000E5FDE"/>
    <w:rsid w:val="00112A9D"/>
    <w:rsid w:val="002157FC"/>
    <w:rsid w:val="00241F4F"/>
    <w:rsid w:val="002574CB"/>
    <w:rsid w:val="00263571"/>
    <w:rsid w:val="002B15CD"/>
    <w:rsid w:val="00302236"/>
    <w:rsid w:val="00312B7A"/>
    <w:rsid w:val="003602D8"/>
    <w:rsid w:val="003625B3"/>
    <w:rsid w:val="003861F2"/>
    <w:rsid w:val="003A1A97"/>
    <w:rsid w:val="003B3DCB"/>
    <w:rsid w:val="003D2A89"/>
    <w:rsid w:val="003D66B8"/>
    <w:rsid w:val="00440BCB"/>
    <w:rsid w:val="00482706"/>
    <w:rsid w:val="00485FDA"/>
    <w:rsid w:val="00490DE5"/>
    <w:rsid w:val="0049603F"/>
    <w:rsid w:val="004C15E5"/>
    <w:rsid w:val="005B4475"/>
    <w:rsid w:val="00625ADB"/>
    <w:rsid w:val="00626E70"/>
    <w:rsid w:val="006A1349"/>
    <w:rsid w:val="006F1E98"/>
    <w:rsid w:val="00750EE2"/>
    <w:rsid w:val="00781CFF"/>
    <w:rsid w:val="007912BE"/>
    <w:rsid w:val="00793F47"/>
    <w:rsid w:val="008000E6"/>
    <w:rsid w:val="008A163E"/>
    <w:rsid w:val="008A522C"/>
    <w:rsid w:val="008C4107"/>
    <w:rsid w:val="008C6EBF"/>
    <w:rsid w:val="0094447D"/>
    <w:rsid w:val="00995936"/>
    <w:rsid w:val="009D6FB4"/>
    <w:rsid w:val="009D721D"/>
    <w:rsid w:val="009E7CED"/>
    <w:rsid w:val="00A102DC"/>
    <w:rsid w:val="00A13921"/>
    <w:rsid w:val="00AE4276"/>
    <w:rsid w:val="00B1187C"/>
    <w:rsid w:val="00B20322"/>
    <w:rsid w:val="00B44BB0"/>
    <w:rsid w:val="00B75878"/>
    <w:rsid w:val="00BB1492"/>
    <w:rsid w:val="00BD7895"/>
    <w:rsid w:val="00BE525C"/>
    <w:rsid w:val="00C065BD"/>
    <w:rsid w:val="00C17922"/>
    <w:rsid w:val="00CB7473"/>
    <w:rsid w:val="00CE67D9"/>
    <w:rsid w:val="00D12D16"/>
    <w:rsid w:val="00D26C75"/>
    <w:rsid w:val="00D6485E"/>
    <w:rsid w:val="00D706CC"/>
    <w:rsid w:val="00DB19D3"/>
    <w:rsid w:val="00DE2B1E"/>
    <w:rsid w:val="00DE341D"/>
    <w:rsid w:val="00E1673A"/>
    <w:rsid w:val="00E27840"/>
    <w:rsid w:val="00E77B9C"/>
    <w:rsid w:val="00F244A9"/>
    <w:rsid w:val="00F82D4C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A00AD139-E249-4A5C-887D-A56C3C4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styleId="a6">
    <w:name w:val="header"/>
    <w:basedOn w:val="a"/>
    <w:link w:val="a7"/>
    <w:uiPriority w:val="99"/>
    <w:unhideWhenUsed/>
    <w:rsid w:val="005B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47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B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475"/>
    <w:rPr>
      <w:rFonts w:ascii="Times New Roman" w:eastAsia="Times New Roman" w:hAnsi="Times New Roman" w:cs="Times New Roman"/>
      <w:lang w:val="en-US"/>
    </w:rPr>
  </w:style>
  <w:style w:type="character" w:styleId="aa">
    <w:name w:val="Unresolved Mention"/>
    <w:basedOn w:val="a0"/>
    <w:uiPriority w:val="99"/>
    <w:semiHidden/>
    <w:unhideWhenUsed/>
    <w:rsid w:val="00DB19D3"/>
    <w:rPr>
      <w:color w:val="605E5C"/>
      <w:shd w:val="clear" w:color="auto" w:fill="E1DFDD"/>
    </w:rPr>
  </w:style>
  <w:style w:type="paragraph" w:customStyle="1" w:styleId="1">
    <w:name w:val=" Знак Знак Знак1 Знак Знак Знак Знак Знак Знак Знак"/>
    <w:basedOn w:val="a"/>
    <w:autoRedefine/>
    <w:rsid w:val="00112A9D"/>
    <w:pPr>
      <w:spacing w:after="160" w:line="240" w:lineRule="exact"/>
    </w:pPr>
    <w:rPr>
      <w:rFonts w:eastAsia="SimSu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894/ijirss.v7i4.32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educ.2024.12918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390/educsci14070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educsci14070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Nurgul Yesmagulova</cp:lastModifiedBy>
  <cp:revision>10</cp:revision>
  <cp:lastPrinted>2024-12-04T12:23:00Z</cp:lastPrinted>
  <dcterms:created xsi:type="dcterms:W3CDTF">2024-07-29T05:59:00Z</dcterms:created>
  <dcterms:modified xsi:type="dcterms:W3CDTF">2024-12-04T12:24:00Z</dcterms:modified>
</cp:coreProperties>
</file>